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BD" w:rsidRDefault="00D612BD" w:rsidP="00D612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D612BD" w:rsidRDefault="00D612BD" w:rsidP="00D612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D612BD" w:rsidRDefault="00D612BD" w:rsidP="00D612BD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97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pStyle w:val="ConsPlusNormal"/>
              <w:jc w:val="both"/>
            </w:pPr>
            <w: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pStyle w:val="ConsPlusNormal"/>
              <w:jc w:val="both"/>
            </w:pPr>
            <w: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975911">
            <w:pPr>
              <w:rPr>
                <w:rFonts w:ascii="Times New Roman" w:hAnsi="Times New Roman" w:cs="Times New Roman"/>
              </w:rPr>
            </w:pPr>
            <w:bookmarkStart w:id="0" w:name="P31"/>
            <w:bookmarkStart w:id="1" w:name="_GoBack"/>
            <w:bookmarkEnd w:id="0"/>
            <w:r>
              <w:rPr>
                <w:rFonts w:ascii="Times New Roman" w:hAnsi="Times New Roman" w:cs="Times New Roman"/>
              </w:rPr>
              <w:t xml:space="preserve">Об утверждении административного  регламента по предоставления муниципальной услуги </w:t>
            </w:r>
          </w:p>
          <w:p w:rsidR="00975911" w:rsidRDefault="0097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>Включение в реестр многодетных граждан, имеющих право на бесплатное предоставление земельных участков</w:t>
            </w:r>
            <w:r>
              <w:t xml:space="preserve">» Постановление №73 от 05.07.2016 </w:t>
            </w:r>
            <w:bookmarkEnd w:id="1"/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612BD" w:rsidRDefault="00D612BD" w:rsidP="00D612BD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5270" w:type="dxa"/>
        <w:tblLayout w:type="fixed"/>
        <w:tblLook w:val="04A0" w:firstRow="1" w:lastRow="0" w:firstColumn="1" w:lastColumn="0" w:noHBand="0" w:noVBand="1"/>
      </w:tblPr>
      <w:tblGrid>
        <w:gridCol w:w="1382"/>
        <w:gridCol w:w="1276"/>
        <w:gridCol w:w="1984"/>
        <w:gridCol w:w="1700"/>
        <w:gridCol w:w="1135"/>
        <w:gridCol w:w="1134"/>
        <w:gridCol w:w="1135"/>
        <w:gridCol w:w="1134"/>
        <w:gridCol w:w="1275"/>
        <w:gridCol w:w="1557"/>
        <w:gridCol w:w="1558"/>
      </w:tblGrid>
      <w:tr w:rsidR="00D612BD" w:rsidTr="00D612B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612BD" w:rsidTr="00D612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12BD" w:rsidTr="00D612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2BD" w:rsidTr="00D612BD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35 календ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не соответствует установленной форме, не поддаётся прочтению или содержит неоговорённые заявителем зачёркивания, исправления, подчистки;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личное обращение в орган, предоставляющий услугу;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единый портал </w:t>
            </w:r>
            <w:proofErr w:type="spellStart"/>
            <w:r>
              <w:rPr>
                <w:rFonts w:ascii="Times New Roman" w:hAnsi="Times New Roman" w:cs="Times New Roman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регион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ортал </w:t>
            </w:r>
            <w:proofErr w:type="spellStart"/>
            <w:r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>
              <w:rPr>
                <w:rFonts w:ascii="Times New Roman" w:hAnsi="Times New Roman" w:cs="Times New Roman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на регион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ортале </w:t>
            </w:r>
            <w:proofErr w:type="spellStart"/>
            <w:r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</w:tbl>
    <w:p w:rsidR="00D612BD" w:rsidRDefault="00D612BD" w:rsidP="00D612BD">
      <w:pPr>
        <w:spacing w:after="0" w:line="240" w:lineRule="auto"/>
        <w:rPr>
          <w:rFonts w:ascii="Times New Roman" w:hAnsi="Times New Roman" w:cs="Times New Roman"/>
        </w:rPr>
      </w:pPr>
    </w:p>
    <w:p w:rsidR="00D612BD" w:rsidRDefault="00D612BD" w:rsidP="00D612BD">
      <w:pPr>
        <w:spacing w:after="0" w:line="240" w:lineRule="auto"/>
        <w:rPr>
          <w:rFonts w:ascii="Times New Roman" w:hAnsi="Times New Roman" w:cs="Times New Roman"/>
        </w:rPr>
      </w:pPr>
    </w:p>
    <w:p w:rsidR="00D612BD" w:rsidRDefault="00D612BD" w:rsidP="00D612BD">
      <w:pPr>
        <w:spacing w:after="0" w:line="240" w:lineRule="auto"/>
        <w:rPr>
          <w:rFonts w:ascii="Times New Roman" w:hAnsi="Times New Roman" w:cs="Times New Roman"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2BD" w:rsidRDefault="00D612BD" w:rsidP="00D612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5420" w:type="dxa"/>
        <w:tblLayout w:type="fixed"/>
        <w:tblLook w:val="04A0" w:firstRow="1" w:lastRow="0" w:firstColumn="1" w:lastColumn="0" w:noHBand="0" w:noVBand="1"/>
      </w:tblPr>
      <w:tblGrid>
        <w:gridCol w:w="658"/>
        <w:gridCol w:w="2172"/>
        <w:gridCol w:w="2522"/>
        <w:gridCol w:w="2272"/>
        <w:gridCol w:w="1418"/>
        <w:gridCol w:w="1843"/>
        <w:gridCol w:w="2126"/>
        <w:gridCol w:w="2409"/>
      </w:tblGrid>
      <w:tr w:rsidR="00D612BD" w:rsidTr="00D612B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612BD" w:rsidTr="00D612B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2BD" w:rsidTr="00D612BD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rPr>
          <w:trHeight w:val="265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D612BD" w:rsidTr="00D612BD">
        <w:trPr>
          <w:trHeight w:val="2655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hAnsi="Times New Roman" w:cs="Times New Roman"/>
              </w:rPr>
              <w:t>доверенности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D612BD" w:rsidTr="00D612BD">
        <w:trPr>
          <w:trHeight w:val="3336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Иной документ, подтверждающий полномочия законного представителя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7"/>
        <w:tblW w:w="15420" w:type="dxa"/>
        <w:tblLayout w:type="fixed"/>
        <w:tblLook w:val="04A0" w:firstRow="1" w:lastRow="0" w:firstColumn="1" w:lastColumn="0" w:noHBand="0" w:noVBand="1"/>
      </w:tblPr>
      <w:tblGrid>
        <w:gridCol w:w="676"/>
        <w:gridCol w:w="1560"/>
        <w:gridCol w:w="2836"/>
        <w:gridCol w:w="1842"/>
        <w:gridCol w:w="2268"/>
        <w:gridCol w:w="2694"/>
        <w:gridCol w:w="1843"/>
        <w:gridCol w:w="1701"/>
      </w:tblGrid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2BD" w:rsidTr="00D612BD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должна быть указана информация о заявителе (для физического лица - Ф.И.О., паспортные данные, адрес регистрации, контактный </w:t>
            </w:r>
            <w:r>
              <w:rPr>
                <w:rFonts w:ascii="Times New Roman" w:hAnsi="Times New Roman" w:cs="Times New Roman"/>
              </w:rPr>
              <w:lastRenderedPageBreak/>
              <w:t>телефон), цель использования земельного участка, а также сведения о ранее предоставленных заявителю бесплатно земельных участках в соответствии с действующим законодательством.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удостоверяющий личность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гражданина Российской Федерации или иной документ, удостоверяющий личность, подтверждающий его постоянное проживание на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права (полномочия)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с заявлением обращается представитель заявителя (заявителей)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свидетельства о рождении детей (акт органа опеки и попечительства о </w:t>
            </w:r>
            <w:r>
              <w:rPr>
                <w:rFonts w:ascii="Times New Roman" w:hAnsi="Times New Roman" w:cs="Times New Roman"/>
              </w:rPr>
              <w:lastRenderedPageBreak/>
              <w:t>назначении опекуна или попечителя)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 копия (при предъявлении оригинала)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родителей, опекуна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родителей (одинокого родителя), опекуна (попечителя)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540" w:type="dxa"/>
        <w:tblLayout w:type="fixed"/>
        <w:tblLook w:val="04A0" w:firstRow="1" w:lastRow="0" w:firstColumn="1" w:lastColumn="0" w:noHBand="0" w:noVBand="1"/>
      </w:tblPr>
      <w:tblGrid>
        <w:gridCol w:w="1669"/>
        <w:gridCol w:w="2269"/>
        <w:gridCol w:w="2126"/>
        <w:gridCol w:w="1843"/>
        <w:gridCol w:w="1909"/>
        <w:gridCol w:w="1209"/>
        <w:gridCol w:w="1418"/>
        <w:gridCol w:w="1559"/>
        <w:gridCol w:w="1538"/>
      </w:tblGrid>
      <w:tr w:rsidR="00D612BD" w:rsidTr="00D612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актуальной технологической карты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межведомственного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>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D612BD" w:rsidTr="00D612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2BD" w:rsidTr="00D612BD">
        <w:tc>
          <w:tcPr>
            <w:tcW w:w="1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документ (документы), подтверждающий (подтверждающие) наличие (отсутствие) право собственности на земельный участок (земельные участки)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7"/>
        <w:tblW w:w="15135" w:type="dxa"/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2553"/>
        <w:gridCol w:w="1839"/>
        <w:gridCol w:w="1702"/>
        <w:gridCol w:w="1560"/>
        <w:gridCol w:w="1986"/>
        <w:gridCol w:w="1277"/>
        <w:gridCol w:w="1276"/>
      </w:tblGrid>
      <w:tr w:rsidR="00D612BD" w:rsidTr="00D612B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D612BD" w:rsidTr="00D612BD">
        <w:tc>
          <w:tcPr>
            <w:tcW w:w="1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612BD" w:rsidTr="00D6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2BD" w:rsidTr="00D612BD">
        <w:tc>
          <w:tcPr>
            <w:tcW w:w="15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D612BD" w:rsidTr="00D6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 w:rsidP="003878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pStyle w:val="ConsPlusNormal"/>
            </w:pPr>
            <w:r>
              <w:t xml:space="preserve">Решение о включении заявителя в </w:t>
            </w:r>
            <w:r>
              <w:rPr>
                <w:lang w:eastAsia="ru-RU"/>
              </w:rPr>
              <w:t>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 w:rsidP="003878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pStyle w:val="ConsPlusNormal"/>
            </w:pPr>
            <w:r>
              <w:t xml:space="preserve">Решения об отказе </w:t>
            </w:r>
            <w:proofErr w:type="gramStart"/>
            <w:r>
              <w:t>в</w:t>
            </w:r>
            <w:proofErr w:type="gramEnd"/>
            <w:r>
              <w:t xml:space="preserve"> включении заявителя </w:t>
            </w:r>
            <w:r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</w:tbl>
    <w:p w:rsidR="00D612BD" w:rsidRDefault="00D612BD" w:rsidP="00D612BD">
      <w:pPr>
        <w:rPr>
          <w:rFonts w:ascii="Times New Roman" w:hAnsi="Times New Roman" w:cs="Times New Roman"/>
          <w:b/>
          <w:sz w:val="12"/>
          <w:szCs w:val="12"/>
        </w:rPr>
      </w:pPr>
    </w:p>
    <w:p w:rsidR="00D612BD" w:rsidRDefault="00D612BD" w:rsidP="00D612BD">
      <w:pPr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5270" w:type="dxa"/>
        <w:tblLayout w:type="fixed"/>
        <w:tblLook w:val="04A0" w:firstRow="1" w:lastRow="0" w:firstColumn="1" w:lastColumn="0" w:noHBand="0" w:noVBand="1"/>
      </w:tblPr>
      <w:tblGrid>
        <w:gridCol w:w="641"/>
        <w:gridCol w:w="2443"/>
        <w:gridCol w:w="3118"/>
        <w:gridCol w:w="1984"/>
        <w:gridCol w:w="2125"/>
        <w:gridCol w:w="2409"/>
        <w:gridCol w:w="2550"/>
      </w:tblGrid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2BD" w:rsidTr="00D612B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 МФЦ, уполномоченный на прием и регистрацию документов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проводит проверку заявления и прилагаемых документов на соответствие требованиям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ответственный за приём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>
              <w:rPr>
                <w:rFonts w:ascii="Times New Roman" w:hAnsi="Times New Roman" w:cs="Times New Roman"/>
                <w:b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lastRenderedPageBreak/>
              <w:t>подготовка решения об отказе включить заявителя в Реестр</w:t>
            </w:r>
          </w:p>
        </w:tc>
      </w:tr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проекта постановления администрации о </w:t>
            </w:r>
            <w:r>
              <w:rPr>
                <w:rFonts w:ascii="Times New Roman" w:hAnsi="Times New Roman" w:cs="Times New Roman"/>
                <w:lang w:eastAsia="ru-RU"/>
              </w:rPr>
              <w:t>включении заявителя в Реестр</w:t>
            </w:r>
            <w:r>
              <w:rPr>
                <w:rFonts w:ascii="Times New Roman" w:hAnsi="Times New Roman" w:cs="Times New Roman"/>
              </w:rPr>
              <w:t xml:space="preserve"> или подготовка решения об отказе включить заявителя в Реестр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принимается решение о подготовке проекта постановления администрации о включении заявителя в Реестр или решение об отказе включить заявителя в Реестр, готовится проект постановления администрации о включении заявителя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специалист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Направление заявителю копии постановления администрации о включении заявителя в Реестр либо копии решения об отказе включить заявителя в Реестр,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оформленная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виде письма</w:t>
            </w:r>
          </w:p>
        </w:tc>
      </w:tr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заявителю копии постановления администрации о включении заявителя в Реестр либо копии решения об отказе включить заявителя в Реестр, </w:t>
            </w:r>
            <w:proofErr w:type="gramStart"/>
            <w:r>
              <w:rPr>
                <w:rFonts w:ascii="Times New Roman" w:hAnsi="Times New Roman" w:cs="Times New Roman"/>
              </w:rPr>
              <w:t>оформленная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виде письма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постановления администрации о включении заявителя в Реестр или копия решения об отказе включить заявителя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специалист МФЦ или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</w:tbl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 w:firstRow="1" w:lastRow="0" w:firstColumn="1" w:lastColumn="0" w:noHBand="0" w:noVBand="1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D612BD" w:rsidTr="00D612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612BD" w:rsidTr="00D612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2BD" w:rsidTr="00D612BD">
        <w:trPr>
          <w:trHeight w:val="421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</w:p>
        </w:tc>
      </w:tr>
      <w:tr w:rsidR="00D612BD" w:rsidTr="00D612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2BD" w:rsidRDefault="00D612BD" w:rsidP="00D612BD">
      <w:pPr>
        <w:spacing w:after="0" w:line="240" w:lineRule="auto"/>
        <w:rPr>
          <w:rFonts w:ascii="Times New Roman" w:hAnsi="Times New Roman" w:cs="Times New Roman"/>
        </w:rPr>
        <w:sectPr w:rsidR="00D612B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612BD" w:rsidRDefault="00D612BD" w:rsidP="00D612BD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D612BD" w:rsidRDefault="00D612BD" w:rsidP="00D612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D612BD" w:rsidTr="00D612BD">
        <w:tc>
          <w:tcPr>
            <w:tcW w:w="1938" w:type="dxa"/>
          </w:tcPr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  <w:proofErr w:type="gramEnd"/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2BD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12BD" w:rsidRDefault="00D612BD" w:rsidP="00D61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огородничества, личного подсобного хозяйства).</w:t>
      </w: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D612BD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2BD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D612BD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D612BD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D612BD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образовательной организации в отношении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в очной форме;</w:t>
      </w:r>
    </w:p>
    <w:p w:rsidR="00D612BD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D612BD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D612BD" w:rsidRDefault="00D612BD" w:rsidP="00D612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BD" w:rsidRDefault="00D612BD" w:rsidP="00D6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BD" w:rsidRDefault="00D612BD" w:rsidP="00D612BD">
      <w:pPr>
        <w:jc w:val="both"/>
        <w:rPr>
          <w:rFonts w:ascii="Times New Roman" w:hAnsi="Times New Roman" w:cs="Times New Roman"/>
        </w:rPr>
      </w:pPr>
    </w:p>
    <w:p w:rsidR="00D612BD" w:rsidRDefault="00D612BD" w:rsidP="00D612BD">
      <w:pPr>
        <w:rPr>
          <w:rFonts w:ascii="Times New Roman" w:hAnsi="Times New Roman" w:cs="Times New Roman"/>
        </w:rPr>
      </w:pPr>
    </w:p>
    <w:p w:rsidR="009F1B41" w:rsidRDefault="009F1B4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/>
    <w:p w:rsidR="00975911" w:rsidRDefault="00975911" w:rsidP="00975911">
      <w:pPr>
        <w:pStyle w:val="a8"/>
        <w:tabs>
          <w:tab w:val="left" w:pos="426"/>
          <w:tab w:val="left" w:pos="2977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>АДМИНИСТРАЦИЯ ЧЕРНАВСКОГО СЕЛЬСКОГО ПОСЕЛЕНИЯ</w:t>
      </w:r>
    </w:p>
    <w:p w:rsidR="00975911" w:rsidRDefault="00975911" w:rsidP="00975911">
      <w:pPr>
        <w:pStyle w:val="a8"/>
        <w:tabs>
          <w:tab w:val="left" w:pos="426"/>
          <w:tab w:val="left" w:pos="2977"/>
        </w:tabs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Cs/>
          <w:sz w:val="24"/>
          <w:szCs w:val="24"/>
        </w:rPr>
        <w:t>ПАНИНСКОГО МУНИЦИПАЛЬНОГО РАЙОНА</w:t>
      </w:r>
    </w:p>
    <w:p w:rsidR="00975911" w:rsidRDefault="00975911" w:rsidP="00975911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>ВОРОНЕЖСКОЙ ОБЛАСТИ</w:t>
      </w:r>
    </w:p>
    <w:p w:rsidR="00975911" w:rsidRDefault="00975911" w:rsidP="00975911">
      <w:pPr>
        <w:rPr>
          <w:rFonts w:ascii="Arial" w:hAnsi="Arial" w:cs="Arial"/>
        </w:rPr>
      </w:pPr>
    </w:p>
    <w:p w:rsidR="00975911" w:rsidRDefault="00975911" w:rsidP="009759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РАСПОРЯЖЕНИЕ</w:t>
      </w:r>
    </w:p>
    <w:p w:rsidR="00975911" w:rsidRDefault="00975911" w:rsidP="00975911">
      <w:pPr>
        <w:ind w:firstLine="567"/>
        <w:jc w:val="center"/>
        <w:rPr>
          <w:rFonts w:ascii="Arial" w:hAnsi="Arial" w:cs="Arial"/>
        </w:rPr>
      </w:pPr>
    </w:p>
    <w:p w:rsidR="00975911" w:rsidRDefault="00975911" w:rsidP="00975911">
      <w:pPr>
        <w:tabs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07.12.2016г.                             </w:t>
      </w:r>
      <w:r>
        <w:rPr>
          <w:rFonts w:ascii="Arial" w:hAnsi="Arial" w:cs="Arial"/>
        </w:rPr>
        <w:t xml:space="preserve">                            № 62</w:t>
      </w:r>
    </w:p>
    <w:p w:rsidR="00975911" w:rsidRDefault="00975911" w:rsidP="00975911">
      <w:pPr>
        <w:tabs>
          <w:tab w:val="left" w:pos="32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.Ч</w:t>
      </w:r>
      <w:proofErr w:type="gramEnd"/>
      <w:r>
        <w:rPr>
          <w:rFonts w:ascii="Arial" w:hAnsi="Arial" w:cs="Arial"/>
        </w:rPr>
        <w:t>ернавка</w:t>
      </w:r>
      <w:proofErr w:type="spellEnd"/>
      <w:r>
        <w:rPr>
          <w:rFonts w:ascii="Arial" w:hAnsi="Arial" w:cs="Arial"/>
        </w:rPr>
        <w:t xml:space="preserve">                                                     </w:t>
      </w:r>
    </w:p>
    <w:p w:rsidR="00975911" w:rsidRDefault="00975911" w:rsidP="0097591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Об утверждении технологической схемы </w:t>
      </w:r>
    </w:p>
    <w:p w:rsidR="00975911" w:rsidRDefault="00975911" w:rsidP="0097591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предоставления муниципальной услуги </w:t>
      </w:r>
    </w:p>
    <w:p w:rsidR="00975911" w:rsidRDefault="00975911" w:rsidP="00975911">
      <w:pPr>
        <w:tabs>
          <w:tab w:val="right" w:pos="10206"/>
        </w:tabs>
        <w:spacing w:after="0"/>
        <w:ind w:left="-57"/>
        <w:jc w:val="both"/>
      </w:pPr>
      <w:r>
        <w:rPr>
          <w:rFonts w:ascii="Arial" w:hAnsi="Arial" w:cs="Arial"/>
        </w:rPr>
        <w:t>«</w:t>
      </w:r>
      <w:r>
        <w:t xml:space="preserve">Включение в реестр многодетных граждан, </w:t>
      </w:r>
    </w:p>
    <w:p w:rsidR="00975911" w:rsidRDefault="00975911" w:rsidP="00975911">
      <w:pPr>
        <w:tabs>
          <w:tab w:val="right" w:pos="10206"/>
        </w:tabs>
        <w:spacing w:after="0"/>
        <w:ind w:left="-57"/>
        <w:jc w:val="both"/>
      </w:pPr>
      <w:proofErr w:type="gramStart"/>
      <w:r>
        <w:t>имеющих</w:t>
      </w:r>
      <w:proofErr w:type="gramEnd"/>
      <w:r>
        <w:t xml:space="preserve"> право на бесплатное </w:t>
      </w:r>
    </w:p>
    <w:p w:rsidR="00975911" w:rsidRDefault="00975911" w:rsidP="00975911">
      <w:pPr>
        <w:tabs>
          <w:tab w:val="right" w:pos="10206"/>
        </w:tabs>
        <w:spacing w:after="0"/>
        <w:ind w:left="-57"/>
        <w:jc w:val="both"/>
      </w:pPr>
      <w:r>
        <w:t>предоставление земельных участков»</w:t>
      </w:r>
    </w:p>
    <w:p w:rsidR="00975911" w:rsidRDefault="00975911" w:rsidP="00975911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</w:rPr>
      </w:pPr>
    </w:p>
    <w:p w:rsidR="00975911" w:rsidRDefault="00975911" w:rsidP="00975911">
      <w:pPr>
        <w:tabs>
          <w:tab w:val="right" w:pos="10206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сельского поселения Панинского муниципального района Воронежской области в филиале АУ «МФЦ» в </w:t>
      </w:r>
      <w:proofErr w:type="spellStart"/>
      <w:r>
        <w:rPr>
          <w:rFonts w:ascii="Arial" w:hAnsi="Arial" w:cs="Arial"/>
        </w:rPr>
        <w:t>Панинском</w:t>
      </w:r>
      <w:proofErr w:type="spellEnd"/>
      <w:r>
        <w:rPr>
          <w:rFonts w:ascii="Arial" w:hAnsi="Arial" w:cs="Arial"/>
        </w:rPr>
        <w:t xml:space="preserve"> муниципальном районе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Панино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.Ж</w:t>
      </w:r>
      <w:proofErr w:type="gramEnd"/>
      <w:r>
        <w:rPr>
          <w:rFonts w:ascii="Arial" w:hAnsi="Arial" w:cs="Arial"/>
        </w:rPr>
        <w:t>елезнодорожная</w:t>
      </w:r>
      <w:proofErr w:type="spellEnd"/>
      <w:r>
        <w:rPr>
          <w:rFonts w:ascii="Arial" w:hAnsi="Arial" w:cs="Arial"/>
        </w:rPr>
        <w:t xml:space="preserve"> 55</w:t>
      </w:r>
    </w:p>
    <w:p w:rsidR="00975911" w:rsidRDefault="00975911" w:rsidP="00975911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975911" w:rsidRDefault="00975911" w:rsidP="00975911">
      <w:pPr>
        <w:tabs>
          <w:tab w:val="right" w:pos="10206"/>
        </w:tabs>
        <w:spacing w:after="0"/>
        <w:jc w:val="both"/>
      </w:pPr>
      <w:r>
        <w:t>1</w:t>
      </w:r>
      <w:r>
        <w:rPr>
          <w:sz w:val="24"/>
          <w:szCs w:val="24"/>
        </w:rPr>
        <w:t>.Утвердить технологическую схему предоставления муниципальной услуги «</w:t>
      </w:r>
      <w:r>
        <w:t>Включение в реестр многодетных граждан, имеющих право на бесплатное предоставление земельных участков</w:t>
      </w:r>
      <w:r>
        <w:t xml:space="preserve"> </w:t>
      </w:r>
      <w:r>
        <w:rPr>
          <w:sz w:val="24"/>
          <w:szCs w:val="24"/>
        </w:rPr>
        <w:t>»согласно приложению</w:t>
      </w:r>
      <w:r>
        <w:rPr>
          <w:b/>
          <w:sz w:val="24"/>
          <w:szCs w:val="24"/>
        </w:rPr>
        <w:t>.</w:t>
      </w:r>
    </w:p>
    <w:p w:rsidR="00975911" w:rsidRDefault="00975911" w:rsidP="00975911">
      <w:pPr>
        <w:tabs>
          <w:tab w:val="right" w:pos="10206"/>
        </w:tabs>
        <w:spacing w:after="0"/>
        <w:ind w:left="-57"/>
        <w:jc w:val="both"/>
        <w:rPr>
          <w:rFonts w:ascii="Calibri" w:hAnsi="Calibri" w:cs="Times New Roman"/>
        </w:rPr>
      </w:pPr>
      <w:r>
        <w:t>2.</w:t>
      </w:r>
      <w:r>
        <w:rPr>
          <w:sz w:val="24"/>
          <w:szCs w:val="24"/>
        </w:rPr>
        <w:t>Опубликовать технологическую схему предоставления муниципальной услуги «</w:t>
      </w:r>
      <w:r>
        <w:t xml:space="preserve">Включение в реестр многодетных граждан, имеющих право на бесплатное предоставление земельных участков» на сайте администрации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 сети Интернет. </w:t>
      </w:r>
    </w:p>
    <w:p w:rsidR="00975911" w:rsidRDefault="00975911" w:rsidP="00975911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3.</w:t>
      </w:r>
      <w:proofErr w:type="gramStart"/>
      <w:r>
        <w:rPr>
          <w:b w:val="0"/>
          <w:sz w:val="22"/>
          <w:szCs w:val="22"/>
        </w:rPr>
        <w:t>Контроль за</w:t>
      </w:r>
      <w:proofErr w:type="gramEnd"/>
      <w:r>
        <w:rPr>
          <w:b w:val="0"/>
          <w:sz w:val="22"/>
          <w:szCs w:val="22"/>
        </w:rPr>
        <w:t xml:space="preserve"> исполнением настоящего распоряжения оставляю за собой.</w:t>
      </w:r>
    </w:p>
    <w:p w:rsidR="00975911" w:rsidRDefault="00975911" w:rsidP="00975911">
      <w:pPr>
        <w:pStyle w:val="a5"/>
        <w:tabs>
          <w:tab w:val="right" w:pos="9900"/>
        </w:tabs>
        <w:ind w:left="568"/>
        <w:rPr>
          <w:rFonts w:ascii="Arial" w:hAnsi="Arial" w:cs="Arial"/>
        </w:rPr>
      </w:pPr>
    </w:p>
    <w:p w:rsidR="00975911" w:rsidRDefault="00975911" w:rsidP="009759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</w:t>
      </w:r>
    </w:p>
    <w:p w:rsidR="00975911" w:rsidRDefault="00975911" w:rsidP="009759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</w:t>
      </w:r>
      <w:proofErr w:type="spellStart"/>
      <w:r>
        <w:rPr>
          <w:rFonts w:ascii="Arial" w:hAnsi="Arial" w:cs="Arial"/>
        </w:rPr>
        <w:t>А.А.Гогин</w:t>
      </w:r>
      <w:proofErr w:type="spellEnd"/>
    </w:p>
    <w:p w:rsidR="00975911" w:rsidRDefault="00975911" w:rsidP="00975911">
      <w:pPr>
        <w:rPr>
          <w:rFonts w:ascii="Calibri" w:hAnsi="Calibri" w:cs="Times New Roman"/>
        </w:rPr>
      </w:pPr>
    </w:p>
    <w:p w:rsidR="00975911" w:rsidRDefault="00975911" w:rsidP="00975911"/>
    <w:p w:rsidR="00975911" w:rsidRDefault="00975911" w:rsidP="00975911">
      <w:pPr>
        <w:rPr>
          <w:rFonts w:ascii="Calibri" w:hAnsi="Calibri" w:cs="Times New Roman"/>
        </w:rPr>
      </w:pPr>
    </w:p>
    <w:p w:rsidR="00975911" w:rsidRDefault="00975911" w:rsidP="00975911"/>
    <w:p w:rsidR="00975911" w:rsidRDefault="00975911" w:rsidP="00975911"/>
    <w:p w:rsidR="00975911" w:rsidRDefault="00975911"/>
    <w:p w:rsidR="00975911" w:rsidRDefault="00975911"/>
    <w:sectPr w:rsidR="0097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E6" w:rsidRDefault="000F0FE6" w:rsidP="00D612BD">
      <w:pPr>
        <w:spacing w:after="0" w:line="240" w:lineRule="auto"/>
      </w:pPr>
      <w:r>
        <w:separator/>
      </w:r>
    </w:p>
  </w:endnote>
  <w:endnote w:type="continuationSeparator" w:id="0">
    <w:p w:rsidR="000F0FE6" w:rsidRDefault="000F0FE6" w:rsidP="00D6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E6" w:rsidRDefault="000F0FE6" w:rsidP="00D612BD">
      <w:pPr>
        <w:spacing w:after="0" w:line="240" w:lineRule="auto"/>
      </w:pPr>
      <w:r>
        <w:separator/>
      </w:r>
    </w:p>
  </w:footnote>
  <w:footnote w:type="continuationSeparator" w:id="0">
    <w:p w:rsidR="000F0FE6" w:rsidRDefault="000F0FE6" w:rsidP="00D612BD">
      <w:pPr>
        <w:spacing w:after="0" w:line="240" w:lineRule="auto"/>
      </w:pPr>
      <w:r>
        <w:continuationSeparator/>
      </w:r>
    </w:p>
  </w:footnote>
  <w:footnote w:id="1">
    <w:p w:rsidR="00D612BD" w:rsidRDefault="00D612BD" w:rsidP="00D612BD">
      <w:pPr>
        <w:pStyle w:val="a3"/>
        <w:rPr>
          <w:rFonts w:ascii="Times New Roman" w:hAnsi="Times New Roman" w:cs="Times New Roman"/>
          <w:color w:val="FF000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D612BD" w:rsidRDefault="00D612BD" w:rsidP="00D612BD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D612BD" w:rsidRDefault="00D612BD" w:rsidP="00D612BD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D612BD" w:rsidRDefault="00D612BD" w:rsidP="00D612BD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D612BD" w:rsidRDefault="00D612BD" w:rsidP="00D612BD">
      <w:pPr>
        <w:pStyle w:val="a3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D612BD" w:rsidRDefault="00D612BD" w:rsidP="00D612BD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D612BD" w:rsidRDefault="00D612BD" w:rsidP="00D612BD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D612BD" w:rsidRDefault="00D612BD" w:rsidP="00D612BD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1A"/>
    <w:rsid w:val="000F0FE6"/>
    <w:rsid w:val="00975911"/>
    <w:rsid w:val="009F1B41"/>
    <w:rsid w:val="00C75CE0"/>
    <w:rsid w:val="00D612BD"/>
    <w:rsid w:val="00E2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BD"/>
  </w:style>
  <w:style w:type="paragraph" w:styleId="1">
    <w:name w:val="heading 1"/>
    <w:basedOn w:val="a"/>
    <w:next w:val="a"/>
    <w:link w:val="10"/>
    <w:uiPriority w:val="9"/>
    <w:qFormat/>
    <w:rsid w:val="00D61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D612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12BD"/>
    <w:rPr>
      <w:sz w:val="20"/>
      <w:szCs w:val="20"/>
    </w:rPr>
  </w:style>
  <w:style w:type="paragraph" w:styleId="a5">
    <w:name w:val="List Paragraph"/>
    <w:basedOn w:val="a"/>
    <w:uiPriority w:val="34"/>
    <w:qFormat/>
    <w:rsid w:val="00D612BD"/>
    <w:pPr>
      <w:ind w:left="720"/>
      <w:contextualSpacing/>
    </w:pPr>
  </w:style>
  <w:style w:type="paragraph" w:customStyle="1" w:styleId="ConsPlusNormal">
    <w:name w:val="ConsPlusNormal"/>
    <w:rsid w:val="00D61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D612BD"/>
    <w:rPr>
      <w:vertAlign w:val="superscript"/>
    </w:rPr>
  </w:style>
  <w:style w:type="table" w:styleId="a7">
    <w:name w:val="Table Grid"/>
    <w:basedOn w:val="a1"/>
    <w:uiPriority w:val="59"/>
    <w:rsid w:val="00D6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5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97591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BD"/>
  </w:style>
  <w:style w:type="paragraph" w:styleId="1">
    <w:name w:val="heading 1"/>
    <w:basedOn w:val="a"/>
    <w:next w:val="a"/>
    <w:link w:val="10"/>
    <w:uiPriority w:val="9"/>
    <w:qFormat/>
    <w:rsid w:val="00D61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D612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12BD"/>
    <w:rPr>
      <w:sz w:val="20"/>
      <w:szCs w:val="20"/>
    </w:rPr>
  </w:style>
  <w:style w:type="paragraph" w:styleId="a5">
    <w:name w:val="List Paragraph"/>
    <w:basedOn w:val="a"/>
    <w:uiPriority w:val="34"/>
    <w:qFormat/>
    <w:rsid w:val="00D612BD"/>
    <w:pPr>
      <w:ind w:left="720"/>
      <w:contextualSpacing/>
    </w:pPr>
  </w:style>
  <w:style w:type="paragraph" w:customStyle="1" w:styleId="ConsPlusNormal">
    <w:name w:val="ConsPlusNormal"/>
    <w:rsid w:val="00D61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D612BD"/>
    <w:rPr>
      <w:vertAlign w:val="superscript"/>
    </w:rPr>
  </w:style>
  <w:style w:type="table" w:styleId="a7">
    <w:name w:val="Table Grid"/>
    <w:basedOn w:val="a1"/>
    <w:uiPriority w:val="59"/>
    <w:rsid w:val="00D6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5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97591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2016-12-12T10:54:00Z</cp:lastPrinted>
  <dcterms:created xsi:type="dcterms:W3CDTF">2016-12-12T10:51:00Z</dcterms:created>
  <dcterms:modified xsi:type="dcterms:W3CDTF">2016-12-12T11:00:00Z</dcterms:modified>
</cp:coreProperties>
</file>